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perl-threads-shared 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2.x, Copyright (C) 2001, Paul Marquess.</w:t>
        <w:br/>
        <w:t>Copyright (c) 2006, 2008 Junio C Hamano</w:t>
        <w:br/>
        <w:t>Copyright 2006 - 2017 Jerry D. Hedden. All rights reserved.</w:t>
        <w:br/>
        <w:t>Copyright (c) 2001-2002, 2006 Larry Wall</w:t>
        <w:br/>
        <w:t>Version 3.x, Copyright (c) 2004-2009, Marcus Holland-Moritz.</w:t>
        <w:br/>
        <w:t>Copyright (C) 2001 Artur Bergman &lt;sky AT crucially DOT net&gt;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(3)UizgWcJGfOIwOC7cKGWI2PXYwFchoL3lwprgPc8W1PgzPUUchag+/NKzMsHluAgB/4tvnLxl
JtB0KT9AvJQVqCVT2D+lBYyK5dfh3kr9YFSW1XxhndhLcTio6IJ6q+i4nWsJ6up5rYSUEiHk
BwxnCtbZGi8eq8ioihPgjNG/lqlCltCaRX1C2DXKVyYnarG85QLn2XOTa8VHq4CrxdFZxyPD
qkSJBdl1IfA61GlXo2</vt:lpwstr>
  </property>
  <property fmtid="{D5CDD505-2E9C-101B-9397-08002B2CF9AE}" pid="11" name="_2015_ms_pID_7253431">
    <vt:lpwstr>C8dK9fUWvx3LkFobJYgaXt9aEznbxo0c1dl5vpo1inlAGAuRhjy5+p
noZnkErMCLpPj47Y0fv3pnD4kOO8uV1mqHVvQa4Odbl7ulp0Xklj5etaIT/ykB884R8383xH
MlnbJTk/oipiNL7u/RELzg4japBEW3UshlS6nrK99uYSh0cdihOMLHMvBTov4yYoRhyHlTS4
OLdcIBHH2tcIdGlgj1pK0QS+82sKeywtSo+B</vt:lpwstr>
  </property>
  <property fmtid="{D5CDD505-2E9C-101B-9397-08002B2CF9AE}" pid="12" name="_2015_ms_pID_7253432">
    <vt:lpwstr>o/IkE/M9vU3Yz2sZL4FgNU3HG/BkQFVbLqo1
tM6Y4e9M5FNRQeHdPZdFmrbR0473J/1n6XDGD4vB26o0EnquU/k=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