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Style w:val="14"/>
          <w:rFonts w:ascii="宋体" w:hAnsi="宋体" w:eastAsia="宋体" w:cs="宋体"/>
          <w:b/>
          <w:sz w:val="24"/>
          <w:szCs w:val="24"/>
        </w:rPr>
        <w:t>-sphinx-notfound-page</w:t>
      </w:r>
      <w:r>
        <w:rPr>
          <w:rFonts w:ascii="微软雅黑" w:hAnsi="微软雅黑"/>
          <w:b w:val="0"/>
          <w:sz w:val="21"/>
        </w:rPr>
        <w:t xml:space="preserve"> 0.6</w:t>
      </w:r>
    </w:p>
    <w:p>
      <w:pPr>
        <w:rPr>
          <w:rFonts w:ascii="Arial" w:hAnsi="Arial" w:cs="Arial"/>
          <w:b/>
        </w:rPr>
      </w:pPr>
      <w:r>
        <w:rPr>
          <w:rFonts w:ascii="Arial" w:hAnsi="Arial" w:cs="Arial"/>
          <w:b/>
        </w:rPr>
        <w:t xml:space="preserve">Copyright notice: </w:t>
      </w:r>
    </w:p>
    <w:p>
      <w:pPr>
        <w:pStyle w:val="19"/>
        <w:rPr>
          <w:rFonts w:ascii="宋体" w:hAnsi="宋体" w:cs="宋体"/>
          <w:sz w:val="22"/>
          <w:szCs w:val="22"/>
        </w:rPr>
      </w:pPr>
      <w:r>
        <w:rPr>
          <w:rFonts w:ascii="宋体" w:hAnsi="宋体"/>
          <w:sz w:val="22"/>
        </w:rPr>
        <w:t>Copyright (c) 2019 Manuel Kaufmann</w:t>
      </w:r>
      <w:r>
        <w:rPr>
          <w:rFonts w:ascii="宋体" w:hAnsi="宋体"/>
          <w:sz w:val="22"/>
        </w:rPr>
        <w:br w:type="textWrapping"/>
      </w: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bookmarkStart w:id="0" w:name="_GoBack"/>
      <w:bookmarkEnd w:id="0"/>
      <w:r>
        <w:rPr>
          <w:rFonts w:hint="eastAsia" w:ascii="宋体" w:hAnsi="宋体"/>
          <w:sz w:val="22"/>
          <w:lang w:eastAsia="zh-CN"/>
        </w:rPr>
        <w:t>）</w:t>
      </w:r>
      <w:r>
        <w:rPr>
          <w:rFonts w:ascii="宋体" w:hAnsi="宋体"/>
          <w:sz w:val="22"/>
        </w:rPr>
        <w:t xml:space="preserve"> 2019, Manuel Kaufmann</w:t>
      </w:r>
      <w:r>
        <w:rPr>
          <w:rFonts w:ascii="宋体" w:hAnsi="宋体"/>
          <w:sz w:val="22"/>
        </w:rPr>
        <w:br w:type="textWrapping"/>
      </w:r>
    </w:p>
    <w:p>
      <w:pPr>
        <w:pStyle w:val="19"/>
        <w:rPr>
          <w:rFonts w:ascii="宋体" w:hAnsi="宋体" w:cs="宋体"/>
          <w:sz w:val="22"/>
          <w:szCs w:val="22"/>
        </w:rPr>
      </w:pPr>
      <w:r>
        <w:rPr>
          <w:rFonts w:ascii="Arial" w:hAnsi="Arial"/>
          <w:b/>
          <w:sz w:val="24"/>
        </w:rPr>
        <w:t xml:space="preserve">License: </w:t>
      </w:r>
      <w:r>
        <w:rPr>
          <w:rFonts w:ascii="Arial" w:hAnsi="Arial"/>
          <w:sz w:val="21"/>
        </w:rPr>
        <w:t>MIT</w:t>
      </w:r>
    </w:p>
    <w:p>
      <w:pPr>
        <w:pStyle w:val="19"/>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EC3267"/>
    <w:rsid w:val="0B2E5519"/>
    <w:rsid w:val="0C4B7B67"/>
    <w:rsid w:val="0EAC1A53"/>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30"/>
    <w:uiPriority w:val="0"/>
    <w:rPr>
      <w:rFonts w:ascii="宋体"/>
      <w:sz w:val="18"/>
      <w:szCs w:val="18"/>
    </w:rPr>
  </w:style>
  <w:style w:type="paragraph" w:styleId="4">
    <w:name w:val="annotation text"/>
    <w:basedOn w:val="1"/>
    <w:link w:val="28"/>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6"/>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9"/>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uiPriority w:val="0"/>
    <w:rPr>
      <w:color w:val="0000FF"/>
      <w:u w:val="single"/>
    </w:rPr>
  </w:style>
  <w:style w:type="character" w:styleId="16">
    <w:name w:val="HTML Code"/>
    <w:qFormat/>
    <w:uiPriority w:val="0"/>
    <w:rPr>
      <w:rFonts w:ascii="Courier New" w:hAnsi="Courier New" w:cs="Courier New"/>
      <w:sz w:val="20"/>
      <w:szCs w:val="20"/>
    </w:rPr>
  </w:style>
  <w:style w:type="character" w:styleId="17">
    <w:name w:val="annotation reference"/>
    <w:qFormat/>
    <w:uiPriority w:val="0"/>
    <w:rPr>
      <w:sz w:val="21"/>
      <w:szCs w:val="21"/>
    </w:rPr>
  </w:style>
  <w:style w:type="paragraph" w:customStyle="1" w:styleId="18">
    <w:name w:val="CM8"/>
    <w:basedOn w:val="1"/>
    <w:next w:val="1"/>
    <w:qFormat/>
    <w:uiPriority w:val="0"/>
    <w:pPr>
      <w:spacing w:after="95" w:line="240" w:lineRule="auto"/>
    </w:pPr>
    <w:rPr>
      <w:rFonts w:ascii="Arial" w:hAnsi="Arial"/>
      <w:snapToGrid/>
      <w:sz w:val="24"/>
      <w:szCs w:val="24"/>
    </w:rPr>
  </w:style>
  <w:style w:type="paragraph" w:customStyle="1" w:styleId="19">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qFormat/>
    <w:uiPriority w:val="0"/>
    <w:pPr>
      <w:spacing w:line="186" w:lineRule="atLeast"/>
    </w:pPr>
    <w:rPr>
      <w:rFonts w:cs="Times New Roman"/>
      <w:color w:val="auto"/>
    </w:rPr>
  </w:style>
  <w:style w:type="character" w:customStyle="1" w:styleId="24">
    <w:name w:val="HTML 预设格式 Char"/>
    <w:link w:val="8"/>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9"/>
    <w:qFormat/>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qFormat/>
    <w:uiPriority w:val="0"/>
    <w:rPr>
      <w:snapToGrid w:val="0"/>
      <w:sz w:val="21"/>
      <w:szCs w:val="21"/>
    </w:rPr>
  </w:style>
  <w:style w:type="character" w:customStyle="1" w:styleId="29">
    <w:name w:val="批注主题 Char"/>
    <w:basedOn w:val="28"/>
    <w:link w:val="10"/>
    <w:qFormat/>
    <w:uiPriority w:val="0"/>
    <w:rPr>
      <w:snapToGrid w:val="0"/>
      <w:sz w:val="21"/>
      <w:szCs w:val="21"/>
    </w:rPr>
  </w:style>
  <w:style w:type="character" w:customStyle="1" w:styleId="30">
    <w:name w:val="文档结构图 Char"/>
    <w:link w:val="3"/>
    <w:qFormat/>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