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hunspell-gd 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GPLv2+ and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